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5E7A0B" w:rsidRPr="00AE25D2" w:rsidTr="002F163A">
        <w:trPr>
          <w:trHeight w:val="1560"/>
          <w:jc w:val="center"/>
        </w:trPr>
        <w:tc>
          <w:tcPr>
            <w:tcW w:w="4140" w:type="dxa"/>
          </w:tcPr>
          <w:p w:rsidR="005E7A0B" w:rsidRPr="00AE25D2" w:rsidRDefault="005E7A0B" w:rsidP="002F163A">
            <w:pPr>
              <w:spacing w:line="276" w:lineRule="auto"/>
              <w:jc w:val="center"/>
              <w:rPr>
                <w:b/>
                <w:sz w:val="16"/>
                <w:szCs w:val="16"/>
                <w:lang w:val="ro-MD"/>
              </w:rPr>
            </w:pPr>
            <w:r w:rsidRPr="00AE25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MD" w:eastAsia="ru-RU"/>
              </w:rPr>
              <w:t xml:space="preserve">  </w:t>
            </w:r>
          </w:p>
          <w:p w:rsidR="005E7A0B" w:rsidRPr="00AE25D2" w:rsidRDefault="005E7A0B" w:rsidP="002F1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MINISTERUL FINANŢELOR</w:t>
            </w:r>
          </w:p>
          <w:p w:rsidR="005E7A0B" w:rsidRPr="00AE25D2" w:rsidRDefault="005E7A0B" w:rsidP="002F163A">
            <w:pPr>
              <w:spacing w:line="276" w:lineRule="auto"/>
              <w:jc w:val="center"/>
              <w:rPr>
                <w:b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AL REPUBLICII MOLDOVA</w:t>
            </w:r>
          </w:p>
        </w:tc>
        <w:tc>
          <w:tcPr>
            <w:tcW w:w="1620" w:type="dxa"/>
          </w:tcPr>
          <w:p w:rsidR="005E7A0B" w:rsidRPr="00AE25D2" w:rsidRDefault="005E7A0B" w:rsidP="002F163A">
            <w:pPr>
              <w:spacing w:after="0" w:line="276" w:lineRule="auto"/>
              <w:jc w:val="center"/>
              <w:rPr>
                <w:lang w:val="ro-MD"/>
              </w:rPr>
            </w:pPr>
            <w:r w:rsidRPr="00AE25D2">
              <w:rPr>
                <w:noProof/>
              </w:rPr>
              <w:drawing>
                <wp:inline distT="0" distB="0" distL="0" distR="0" wp14:anchorId="29D6E4AE" wp14:editId="340FC0AD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A0B" w:rsidRPr="00AE25D2" w:rsidRDefault="005E7A0B" w:rsidP="002F163A">
            <w:pPr>
              <w:spacing w:line="276" w:lineRule="auto"/>
              <w:jc w:val="center"/>
              <w:rPr>
                <w:b/>
                <w:sz w:val="12"/>
                <w:szCs w:val="12"/>
                <w:lang w:val="ro-MD"/>
              </w:rPr>
            </w:pPr>
          </w:p>
        </w:tc>
        <w:tc>
          <w:tcPr>
            <w:tcW w:w="4305" w:type="dxa"/>
          </w:tcPr>
          <w:p w:rsidR="005E7A0B" w:rsidRPr="00AE25D2" w:rsidRDefault="005E7A0B" w:rsidP="002F163A">
            <w:pPr>
              <w:spacing w:line="276" w:lineRule="auto"/>
              <w:jc w:val="center"/>
              <w:rPr>
                <w:b/>
                <w:sz w:val="16"/>
                <w:szCs w:val="16"/>
                <w:lang w:val="ro-MD"/>
              </w:rPr>
            </w:pPr>
          </w:p>
          <w:p w:rsidR="005E7A0B" w:rsidRPr="00AE25D2" w:rsidRDefault="005E7A0B" w:rsidP="002F16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МИНИСТЕРСТВО ФИНАНСОВ</w:t>
            </w:r>
          </w:p>
          <w:p w:rsidR="005E7A0B" w:rsidRPr="00AE25D2" w:rsidRDefault="005E7A0B" w:rsidP="002F163A">
            <w:pPr>
              <w:spacing w:line="276" w:lineRule="auto"/>
              <w:jc w:val="center"/>
              <w:rPr>
                <w:b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РЕСПУБЛИКИ МОЛДОВА</w:t>
            </w:r>
          </w:p>
        </w:tc>
      </w:tr>
    </w:tbl>
    <w:p w:rsidR="005E7A0B" w:rsidRPr="00AE25D2" w:rsidRDefault="005E7A0B" w:rsidP="005E7A0B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</w:pPr>
      <w:r w:rsidRPr="00AE25D2"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  <w:t>ORDIN</w:t>
      </w:r>
    </w:p>
    <w:p w:rsidR="005E7A0B" w:rsidRPr="00AE25D2" w:rsidRDefault="005E7A0B" w:rsidP="005E7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AE25D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mun. Chișinău</w:t>
      </w:r>
    </w:p>
    <w:p w:rsidR="005E7A0B" w:rsidRPr="00AE25D2" w:rsidRDefault="005E7A0B" w:rsidP="005E7A0B">
      <w:pPr>
        <w:spacing w:after="0" w:line="240" w:lineRule="auto"/>
        <w:ind w:right="48" w:firstLine="720"/>
        <w:rPr>
          <w:rFonts w:ascii="Times New Roman" w:eastAsia="Times New Roman" w:hAnsi="Times New Roman" w:cs="Times New Roman"/>
          <w:sz w:val="24"/>
          <w:szCs w:val="24"/>
          <w:u w:val="single"/>
          <w:lang w:val="ro-MD" w:eastAsia="ru-RU"/>
        </w:rPr>
      </w:pPr>
      <w:r w:rsidRPr="00AE25D2">
        <w:rPr>
          <w:rFonts w:ascii="Times New Roman" w:eastAsia="Calibri" w:hAnsi="Times New Roman" w:cs="Times New Roman"/>
          <w:b/>
          <w:sz w:val="24"/>
          <w:szCs w:val="24"/>
          <w:lang w:val="ro-MD"/>
        </w:rPr>
        <w:t>____  ___________ 201</w:t>
      </w:r>
      <w:r>
        <w:rPr>
          <w:rFonts w:ascii="Times New Roman" w:eastAsia="Calibri" w:hAnsi="Times New Roman" w:cs="Times New Roman"/>
          <w:b/>
          <w:sz w:val="24"/>
          <w:szCs w:val="24"/>
          <w:lang w:val="ro-MD"/>
        </w:rPr>
        <w:t>8</w:t>
      </w:r>
      <w:r w:rsidRPr="00AE25D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                            </w:t>
      </w:r>
      <w:r w:rsidRPr="00AE25D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                            </w:t>
      </w:r>
      <w:r w:rsidRPr="00AE25D2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Nr.  __________</w:t>
      </w:r>
    </w:p>
    <w:p w:rsidR="005E7A0B" w:rsidRPr="00AE25D2" w:rsidRDefault="005E7A0B" w:rsidP="005E7A0B">
      <w:pPr>
        <w:spacing w:after="0" w:line="240" w:lineRule="auto"/>
        <w:ind w:left="720" w:right="450"/>
        <w:rPr>
          <w:rFonts w:ascii="Times New Roman" w:eastAsia="Times New Roman" w:hAnsi="Times New Roman" w:cs="Times New Roman"/>
          <w:i/>
          <w:lang w:val="ro-MD" w:eastAsia="ru-RU"/>
        </w:rPr>
      </w:pPr>
    </w:p>
    <w:p w:rsidR="005E7A0B" w:rsidRPr="00AE25D2" w:rsidRDefault="005E7A0B" w:rsidP="005E7A0B">
      <w:pPr>
        <w:spacing w:after="0" w:line="240" w:lineRule="auto"/>
        <w:ind w:left="720" w:right="450"/>
        <w:rPr>
          <w:rFonts w:ascii="Times New Roman" w:eastAsia="Times New Roman" w:hAnsi="Times New Roman" w:cs="Times New Roman"/>
          <w:i/>
          <w:lang w:val="ro-MD" w:eastAsia="ru-RU"/>
        </w:rPr>
      </w:pPr>
    </w:p>
    <w:p w:rsidR="005E7A0B" w:rsidRDefault="005E7A0B" w:rsidP="005E7A0B">
      <w:pPr>
        <w:spacing w:after="0" w:line="276" w:lineRule="auto"/>
        <w:ind w:right="450"/>
        <w:rPr>
          <w:rFonts w:ascii="Times New Roman" w:eastAsia="Times New Roman" w:hAnsi="Times New Roman" w:cs="Times New Roman"/>
          <w:i/>
          <w:sz w:val="20"/>
          <w:szCs w:val="20"/>
          <w:lang w:val="ro-MD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o-MD" w:eastAsia="ru-RU"/>
        </w:rPr>
        <w:t xml:space="preserve">Cu privire la </w:t>
      </w:r>
      <w:r w:rsidRPr="00452F72">
        <w:rPr>
          <w:rFonts w:ascii="Times New Roman" w:eastAsia="Times New Roman" w:hAnsi="Times New Roman" w:cs="Times New Roman"/>
          <w:i/>
          <w:sz w:val="20"/>
          <w:szCs w:val="20"/>
          <w:lang w:val="ro-MD" w:eastAsia="ru-RU"/>
        </w:rPr>
        <w:t xml:space="preserve">aprobarea formularului </w:t>
      </w:r>
      <w:r>
        <w:rPr>
          <w:rFonts w:ascii="Times New Roman" w:eastAsia="Times New Roman" w:hAnsi="Times New Roman" w:cs="Times New Roman"/>
          <w:i/>
          <w:sz w:val="20"/>
          <w:szCs w:val="20"/>
          <w:lang w:val="ro-MD" w:eastAsia="ru-RU"/>
        </w:rPr>
        <w:t xml:space="preserve">tipizat (Forma TAXI18) Darea de seamă </w:t>
      </w:r>
    </w:p>
    <w:p w:rsidR="005E7A0B" w:rsidRDefault="005E7A0B" w:rsidP="005E7A0B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ro-RO"/>
        </w:rPr>
      </w:pP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 xml:space="preserve">privind </w:t>
      </w:r>
      <w:r>
        <w:rPr>
          <w:rFonts w:ascii="Times New Roman" w:hAnsi="Times New Roman"/>
          <w:bCs/>
          <w:i/>
          <w:sz w:val="20"/>
          <w:szCs w:val="20"/>
          <w:lang w:val="ro-RO"/>
        </w:rPr>
        <w:t xml:space="preserve">calculul </w:t>
      </w: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>impozitul</w:t>
      </w:r>
      <w:r>
        <w:rPr>
          <w:rFonts w:ascii="Times New Roman" w:hAnsi="Times New Roman"/>
          <w:bCs/>
          <w:i/>
          <w:sz w:val="20"/>
          <w:szCs w:val="20"/>
          <w:lang w:val="ro-RO"/>
        </w:rPr>
        <w:t>ui</w:t>
      </w: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 xml:space="preserve"> pe venit, primel</w:t>
      </w:r>
      <w:r>
        <w:rPr>
          <w:rFonts w:ascii="Times New Roman" w:hAnsi="Times New Roman"/>
          <w:bCs/>
          <w:i/>
          <w:sz w:val="20"/>
          <w:szCs w:val="20"/>
          <w:lang w:val="ro-RO"/>
        </w:rPr>
        <w:t>or</w:t>
      </w: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 xml:space="preserve"> de asigurare obligatorie de asistență medicală </w:t>
      </w:r>
    </w:p>
    <w:p w:rsidR="005E7A0B" w:rsidRDefault="005E7A0B" w:rsidP="005E7A0B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ro-RO"/>
        </w:rPr>
      </w:pP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 xml:space="preserve"> și </w:t>
      </w:r>
      <w:r>
        <w:rPr>
          <w:rFonts w:ascii="Times New Roman" w:hAnsi="Times New Roman"/>
          <w:bCs/>
          <w:i/>
          <w:sz w:val="20"/>
          <w:szCs w:val="20"/>
          <w:lang w:val="ro-RO"/>
        </w:rPr>
        <w:t xml:space="preserve">a </w:t>
      </w: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>contribuțiil</w:t>
      </w:r>
      <w:r>
        <w:rPr>
          <w:rFonts w:ascii="Times New Roman" w:hAnsi="Times New Roman"/>
          <w:bCs/>
          <w:i/>
          <w:sz w:val="20"/>
          <w:szCs w:val="20"/>
          <w:lang w:val="ro-RO"/>
        </w:rPr>
        <w:t>or</w:t>
      </w: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 xml:space="preserve"> de asigurări sociale de stat obligatorii calculate pentru angajații </w:t>
      </w:r>
    </w:p>
    <w:p w:rsidR="005E7A0B" w:rsidRPr="006A7EE0" w:rsidRDefault="005E7A0B" w:rsidP="005E7A0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E1571E">
        <w:rPr>
          <w:rFonts w:ascii="Times New Roman" w:hAnsi="Times New Roman"/>
          <w:bCs/>
          <w:i/>
          <w:sz w:val="20"/>
          <w:szCs w:val="20"/>
          <w:lang w:val="ro-RO"/>
        </w:rPr>
        <w:t xml:space="preserve">conducători auto ce efectuează transport în regim taxi </w:t>
      </w:r>
    </w:p>
    <w:p w:rsidR="005E7A0B" w:rsidRPr="00E1571E" w:rsidRDefault="005E7A0B" w:rsidP="005E7A0B">
      <w:pPr>
        <w:spacing w:after="0" w:line="276" w:lineRule="auto"/>
        <w:ind w:right="450" w:hanging="27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5E7A0B" w:rsidRDefault="005E7A0B" w:rsidP="005E7A0B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  <w:lang w:val="ro-RO" w:eastAsia="ru-RU"/>
        </w:rPr>
      </w:pP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În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vederea executării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prevederilor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art.92 alin.(5) și ale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art.133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alin.(2) 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din Codul fiscal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nr.1163-XIII din 24 aprilie 1997 (republicat în Monitorul Oficial al Republicii Moldova, 2007, ediție specială)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,</w:t>
      </w:r>
      <w:r w:rsidRPr="00E1571E">
        <w:rPr>
          <w:rFonts w:ascii="Times New Roman" w:hAnsi="Times New Roman"/>
          <w:sz w:val="26"/>
          <w:szCs w:val="26"/>
          <w:lang w:val="ro-RO" w:eastAsia="ru-RU"/>
        </w:rPr>
        <w:t xml:space="preserve"> 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precum </w:t>
      </w:r>
      <w:proofErr w:type="spellStart"/>
      <w:r w:rsidRPr="008B74CB">
        <w:rPr>
          <w:rFonts w:ascii="Times New Roman" w:hAnsi="Times New Roman"/>
          <w:sz w:val="26"/>
          <w:szCs w:val="26"/>
          <w:lang w:val="ro-RO" w:eastAsia="ru-RU"/>
        </w:rPr>
        <w:t>şi</w:t>
      </w:r>
      <w:proofErr w:type="spellEnd"/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 a art. </w:t>
      </w:r>
      <w:r>
        <w:rPr>
          <w:rFonts w:ascii="Times New Roman" w:hAnsi="Times New Roman"/>
          <w:sz w:val="26"/>
          <w:szCs w:val="26"/>
          <w:lang w:val="ro-RO" w:eastAsia="ru-RU"/>
        </w:rPr>
        <w:t>XIV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 alin. (</w:t>
      </w:r>
      <w:r>
        <w:rPr>
          <w:rFonts w:ascii="Times New Roman" w:hAnsi="Times New Roman"/>
          <w:sz w:val="26"/>
          <w:szCs w:val="26"/>
          <w:lang w:val="ro-RO" w:eastAsia="ru-RU"/>
        </w:rPr>
        <w:t>2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) lit. </w:t>
      </w:r>
      <w:r>
        <w:rPr>
          <w:rFonts w:ascii="Times New Roman" w:hAnsi="Times New Roman"/>
          <w:sz w:val="26"/>
          <w:szCs w:val="26"/>
          <w:lang w:val="ro-RO" w:eastAsia="ru-RU"/>
        </w:rPr>
        <w:t>a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) </w:t>
      </w:r>
      <w:r>
        <w:rPr>
          <w:rFonts w:ascii="Times New Roman" w:hAnsi="Times New Roman"/>
          <w:sz w:val="26"/>
          <w:szCs w:val="26"/>
          <w:lang w:val="ro-RO" w:eastAsia="ru-RU"/>
        </w:rPr>
        <w:t>din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 Leg</w:t>
      </w:r>
      <w:r>
        <w:rPr>
          <w:rFonts w:ascii="Times New Roman" w:hAnsi="Times New Roman"/>
          <w:sz w:val="26"/>
          <w:szCs w:val="26"/>
          <w:lang w:val="ro-RO" w:eastAsia="ru-RU"/>
        </w:rPr>
        <w:t>ea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ro-RO" w:eastAsia="ru-RU"/>
        </w:rPr>
        <w:t xml:space="preserve"> nr.178 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din </w:t>
      </w:r>
      <w:r>
        <w:rPr>
          <w:rFonts w:ascii="Times New Roman" w:hAnsi="Times New Roman"/>
          <w:sz w:val="26"/>
          <w:szCs w:val="26"/>
          <w:lang w:val="ro-RO" w:eastAsia="ru-RU"/>
        </w:rPr>
        <w:t>26 iulie 2018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ro-RO" w:eastAsia="ru-RU"/>
        </w:rPr>
        <w:t xml:space="preserve">cu privire la modificarea unor acte legislative 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>(publicat</w:t>
      </w:r>
      <w:r>
        <w:rPr>
          <w:rFonts w:ascii="Times New Roman" w:hAnsi="Times New Roman"/>
          <w:sz w:val="26"/>
          <w:szCs w:val="26"/>
          <w:lang w:val="ro-RO" w:eastAsia="ru-RU"/>
        </w:rPr>
        <w:t>ă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 în Monitorul Oficial</w:t>
      </w:r>
      <w:r>
        <w:rPr>
          <w:rFonts w:ascii="Times New Roman" w:hAnsi="Times New Roman"/>
          <w:sz w:val="26"/>
          <w:szCs w:val="26"/>
          <w:lang w:val="ro-RO" w:eastAsia="ru-RU"/>
        </w:rPr>
        <w:t xml:space="preserve"> al Republicii Moldova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ro-RO" w:eastAsia="ru-RU"/>
        </w:rPr>
        <w:t>n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r. </w:t>
      </w:r>
      <w:r>
        <w:rPr>
          <w:rFonts w:ascii="Times New Roman" w:hAnsi="Times New Roman"/>
          <w:sz w:val="26"/>
          <w:szCs w:val="26"/>
          <w:lang w:val="ro-RO" w:eastAsia="ru-RU"/>
        </w:rPr>
        <w:t xml:space="preserve">309-320 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 xml:space="preserve">din </w:t>
      </w:r>
      <w:r>
        <w:rPr>
          <w:rFonts w:ascii="Times New Roman" w:hAnsi="Times New Roman"/>
          <w:sz w:val="26"/>
          <w:szCs w:val="26"/>
          <w:lang w:val="ro-RO" w:eastAsia="ru-RU"/>
        </w:rPr>
        <w:t>17 august 2018</w:t>
      </w:r>
      <w:r w:rsidRPr="008B74CB">
        <w:rPr>
          <w:rFonts w:ascii="Times New Roman" w:hAnsi="Times New Roman"/>
          <w:sz w:val="26"/>
          <w:szCs w:val="26"/>
          <w:lang w:val="ro-RO" w:eastAsia="ru-RU"/>
        </w:rPr>
        <w:t>),</w:t>
      </w:r>
    </w:p>
    <w:p w:rsidR="005E7A0B" w:rsidRPr="00E1571E" w:rsidRDefault="005E7A0B" w:rsidP="005E7A0B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  <w:lang w:val="ro-RO" w:eastAsia="ru-RU"/>
        </w:rPr>
      </w:pPr>
    </w:p>
    <w:p w:rsidR="005E7A0B" w:rsidRPr="00CC2E14" w:rsidRDefault="005E7A0B" w:rsidP="005E7A0B">
      <w:pPr>
        <w:spacing w:after="0" w:line="276" w:lineRule="auto"/>
        <w:ind w:right="450" w:firstLine="720"/>
        <w:jc w:val="both"/>
        <w:rPr>
          <w:rFonts w:ascii="Times New Roman" w:eastAsia="Times New Roman" w:hAnsi="Times New Roman" w:cs="Times New Roman"/>
          <w:sz w:val="8"/>
          <w:szCs w:val="8"/>
          <w:lang w:val="ro-MD" w:eastAsia="ru-RU"/>
        </w:rPr>
      </w:pPr>
    </w:p>
    <w:p w:rsidR="005E7A0B" w:rsidRDefault="005E7A0B" w:rsidP="005E7A0B">
      <w:pPr>
        <w:spacing w:after="0" w:line="276" w:lineRule="auto"/>
        <w:ind w:right="450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2627C7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ORDON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:</w:t>
      </w:r>
    </w:p>
    <w:p w:rsidR="005E7A0B" w:rsidRPr="002627C7" w:rsidRDefault="005E7A0B" w:rsidP="005E7A0B">
      <w:pPr>
        <w:spacing w:after="0" w:line="276" w:lineRule="auto"/>
        <w:ind w:right="450"/>
        <w:jc w:val="center"/>
        <w:rPr>
          <w:rFonts w:ascii="Times New Roman" w:eastAsia="Times New Roman" w:hAnsi="Times New Roman" w:cs="Times New Roman"/>
          <w:sz w:val="16"/>
          <w:szCs w:val="16"/>
          <w:lang w:val="ro-MD" w:eastAsia="ru-RU"/>
        </w:rPr>
      </w:pPr>
    </w:p>
    <w:p w:rsidR="005E7A0B" w:rsidRPr="002627C7" w:rsidRDefault="005E7A0B" w:rsidP="005E7A0B">
      <w:pPr>
        <w:spacing w:after="0" w:line="276" w:lineRule="auto"/>
        <w:ind w:right="450"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2627C7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1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.Se aprobă:</w:t>
      </w:r>
    </w:p>
    <w:p w:rsidR="005E7A0B" w:rsidRPr="00626BC7" w:rsidRDefault="005E7A0B" w:rsidP="005E7A0B">
      <w:pPr>
        <w:spacing w:after="0" w:line="276" w:lineRule="auto"/>
        <w:ind w:firstLine="720"/>
        <w:jc w:val="both"/>
        <w:rPr>
          <w:rFonts w:ascii="Times New Roman" w:hAnsi="Times New Roman"/>
          <w:bCs/>
          <w:sz w:val="26"/>
          <w:szCs w:val="26"/>
          <w:lang w:val="ro-RO"/>
        </w:rPr>
      </w:pP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Formularul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tipizat (Forma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TAXI18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) Darea de seamă 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 xml:space="preserve">privind 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calculul impozitului 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>pe venit, primel</w:t>
      </w:r>
      <w:r>
        <w:rPr>
          <w:rFonts w:ascii="Times New Roman" w:hAnsi="Times New Roman"/>
          <w:bCs/>
          <w:sz w:val="26"/>
          <w:szCs w:val="26"/>
          <w:lang w:val="ro-RO"/>
        </w:rPr>
        <w:t>or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 xml:space="preserve"> de asigurare obligatorie de asistență medicală  și </w:t>
      </w:r>
      <w:r>
        <w:rPr>
          <w:rFonts w:ascii="Times New Roman" w:hAnsi="Times New Roman"/>
          <w:bCs/>
          <w:sz w:val="26"/>
          <w:szCs w:val="26"/>
          <w:lang w:val="ro-RO"/>
        </w:rPr>
        <w:t>a contribuțiilor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 xml:space="preserve"> de asigurări sociale de stat obligatorii calculate pentru angajații conducători auto ce efectuează transport în regim taxi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, conform anexei nr.1</w:t>
      </w:r>
    </w:p>
    <w:p w:rsidR="005E7A0B" w:rsidRDefault="005E7A0B" w:rsidP="005E7A0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</w:pPr>
      <w:r w:rsidRPr="00626BC7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Instrucțiunea cu privire la modul de completare a 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Darea de seamă 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 xml:space="preserve">privind </w:t>
      </w:r>
      <w:r>
        <w:rPr>
          <w:rFonts w:ascii="Times New Roman" w:hAnsi="Times New Roman"/>
          <w:bCs/>
          <w:sz w:val="26"/>
          <w:szCs w:val="26"/>
          <w:lang w:val="ro-RO"/>
        </w:rPr>
        <w:t xml:space="preserve">calculul impozitului 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>pe venit, primel</w:t>
      </w:r>
      <w:r>
        <w:rPr>
          <w:rFonts w:ascii="Times New Roman" w:hAnsi="Times New Roman"/>
          <w:bCs/>
          <w:sz w:val="26"/>
          <w:szCs w:val="26"/>
          <w:lang w:val="ro-RO"/>
        </w:rPr>
        <w:t>or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 xml:space="preserve"> de asigurare obligatorie de asistență medicală  și </w:t>
      </w:r>
      <w:r>
        <w:rPr>
          <w:rFonts w:ascii="Times New Roman" w:hAnsi="Times New Roman"/>
          <w:bCs/>
          <w:sz w:val="26"/>
          <w:szCs w:val="26"/>
          <w:lang w:val="ro-RO"/>
        </w:rPr>
        <w:t>a contribuțiilor</w:t>
      </w:r>
      <w:r w:rsidRPr="00626BC7">
        <w:rPr>
          <w:rFonts w:ascii="Times New Roman" w:hAnsi="Times New Roman"/>
          <w:bCs/>
          <w:sz w:val="26"/>
          <w:szCs w:val="26"/>
          <w:lang w:val="ro-RO"/>
        </w:rPr>
        <w:t xml:space="preserve"> de asigurări sociale de stat obligatorii calculate pentru angajații conducători auto ce efectuează transport în regim taxi (Forma TAXI18)</w:t>
      </w:r>
      <w:r w:rsidRPr="00626BC7"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, conform anexei nr.2.</w:t>
      </w:r>
    </w:p>
    <w:p w:rsidR="005E7A0B" w:rsidRPr="00917FF8" w:rsidRDefault="005E7A0B" w:rsidP="005E7A0B">
      <w:pPr>
        <w:spacing w:after="0" w:line="276" w:lineRule="auto"/>
        <w:ind w:firstLine="720"/>
        <w:jc w:val="both"/>
        <w:rPr>
          <w:rFonts w:ascii="Times New Roman" w:hAnsi="Times New Roman"/>
          <w:bCs/>
          <w:sz w:val="6"/>
          <w:szCs w:val="6"/>
          <w:lang w:val="ro-RO"/>
        </w:rPr>
      </w:pPr>
    </w:p>
    <w:p w:rsidR="005E7A0B" w:rsidRDefault="005E7A0B" w:rsidP="005E7A0B">
      <w:pPr>
        <w:spacing w:after="0" w:line="276" w:lineRule="auto"/>
        <w:ind w:right="45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</w:pPr>
      <w:r w:rsidRPr="00CC2E14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Prima perioadă de gestiune de raportare a obligațiilor aferente impozitului pe venit, a primelor de asigurare obligatorie de asistență medicală și a  contribuțiilor de asigurare socială de stat obligatorii calculate, potrivit formularului tipizat aprobat, este luna octombrie 2018.</w:t>
      </w:r>
    </w:p>
    <w:p w:rsidR="005E7A0B" w:rsidRPr="00917FF8" w:rsidRDefault="005E7A0B" w:rsidP="005E7A0B">
      <w:pPr>
        <w:spacing w:after="0" w:line="276" w:lineRule="auto"/>
        <w:ind w:right="450" w:firstLine="720"/>
        <w:jc w:val="both"/>
        <w:rPr>
          <w:rFonts w:ascii="Times New Roman" w:eastAsia="Times New Roman" w:hAnsi="Times New Roman" w:cs="Times New Roman"/>
          <w:bCs/>
          <w:sz w:val="8"/>
          <w:szCs w:val="8"/>
          <w:lang w:val="ro-MD"/>
        </w:rPr>
      </w:pPr>
    </w:p>
    <w:p w:rsidR="005E7A0B" w:rsidRDefault="005E7A0B" w:rsidP="005E7A0B">
      <w:pPr>
        <w:spacing w:after="0" w:line="276" w:lineRule="auto"/>
        <w:ind w:right="45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</w:pPr>
      <w:r w:rsidRPr="00D73653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>. Serviciul Fiscal de Stat va aduce la cunoștința contribuabililor prezentul ordin prin publicarea acestuia în Monitorul Oficial al Republicii Moldova.</w:t>
      </w:r>
    </w:p>
    <w:p w:rsidR="005E7A0B" w:rsidRPr="00917FF8" w:rsidRDefault="005E7A0B" w:rsidP="005E7A0B">
      <w:pPr>
        <w:spacing w:after="0" w:line="276" w:lineRule="auto"/>
        <w:ind w:right="450" w:firstLine="720"/>
        <w:jc w:val="both"/>
        <w:rPr>
          <w:rFonts w:ascii="Times New Roman" w:eastAsia="Times New Roman" w:hAnsi="Times New Roman" w:cs="Times New Roman"/>
          <w:bCs/>
          <w:sz w:val="6"/>
          <w:szCs w:val="6"/>
          <w:lang w:val="ro-MD"/>
        </w:rPr>
      </w:pPr>
    </w:p>
    <w:p w:rsidR="005E7A0B" w:rsidRPr="002627C7" w:rsidRDefault="005E7A0B" w:rsidP="005E7A0B">
      <w:pPr>
        <w:spacing w:after="0" w:line="276" w:lineRule="auto"/>
        <w:ind w:right="45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4</w:t>
      </w:r>
      <w:r w:rsidRPr="002627C7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val="ro-MD"/>
        </w:rPr>
        <w:t xml:space="preserve"> </w:t>
      </w:r>
      <w:r w:rsidRPr="002627C7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Prezentul ordin intră în vigoare la </w:t>
      </w: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data publicării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.</w:t>
      </w:r>
    </w:p>
    <w:p w:rsidR="005E7A0B" w:rsidRPr="00626BC7" w:rsidRDefault="005E7A0B" w:rsidP="005E7A0B">
      <w:pPr>
        <w:pStyle w:val="ListParagraph"/>
        <w:tabs>
          <w:tab w:val="left" w:pos="99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</w:p>
    <w:p w:rsidR="005E7A0B" w:rsidRDefault="005E7A0B" w:rsidP="005E7A0B">
      <w:pPr>
        <w:pStyle w:val="ListParagraph"/>
        <w:tabs>
          <w:tab w:val="left" w:pos="99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</w:p>
    <w:p w:rsidR="005E7A0B" w:rsidRDefault="005E7A0B" w:rsidP="005E7A0B">
      <w:pPr>
        <w:pStyle w:val="ListParagraph"/>
        <w:tabs>
          <w:tab w:val="left" w:pos="99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2627C7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inistrul finanțelor</w:t>
      </w:r>
      <w:r w:rsidRPr="002627C7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                                   Octavian ARMAŞU</w:t>
      </w:r>
      <w:bookmarkStart w:id="0" w:name="_GoBack"/>
      <w:bookmarkEnd w:id="0"/>
    </w:p>
    <w:p w:rsidR="007B5F8F" w:rsidRDefault="00903CD6"/>
    <w:sectPr w:rsidR="007B5F8F" w:rsidSect="005E7A0B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B"/>
    <w:rsid w:val="002C1561"/>
    <w:rsid w:val="00554829"/>
    <w:rsid w:val="005E7A0B"/>
    <w:rsid w:val="009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783B-09E8-4DC3-B2C2-4A59E275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Cebotarenco Parascovia</dc:creator>
  <cp:keywords/>
  <dc:description/>
  <cp:lastModifiedBy>Cebotarenco Parascovia</cp:lastModifiedBy>
  <cp:revision>2</cp:revision>
  <dcterms:created xsi:type="dcterms:W3CDTF">2018-08-17T12:52:00Z</dcterms:created>
  <dcterms:modified xsi:type="dcterms:W3CDTF">2018-08-17T12:54:00Z</dcterms:modified>
</cp:coreProperties>
</file>